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5B" w:rsidRPr="00F8176B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jc w:val="center"/>
        <w:rPr>
          <w:rFonts w:ascii="Times New Roman" w:eastAsia="黑体" w:hAnsi="Times New Roman" w:cs="Times New Roman"/>
          <w:color w:val="000000"/>
          <w:sz w:val="30"/>
          <w:szCs w:val="30"/>
        </w:rPr>
      </w:pP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关于组织</w:t>
      </w:r>
      <w:r w:rsidR="00135AD4"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我校</w:t>
      </w: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学生参加</w:t>
      </w:r>
    </w:p>
    <w:p w:rsidR="006469EF" w:rsidRPr="00F8176B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jc w:val="center"/>
        <w:rPr>
          <w:rFonts w:ascii="Times New Roman" w:eastAsia="黑体" w:hAnsi="Times New Roman" w:cs="Times New Roman"/>
          <w:color w:val="000000"/>
          <w:sz w:val="30"/>
          <w:szCs w:val="30"/>
        </w:rPr>
      </w:pP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“</w:t>
      </w:r>
      <w:r w:rsidR="00E141F0"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英国胡弗汉顿大学</w:t>
      </w: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201</w:t>
      </w:r>
      <w:r w:rsidR="00241FB1"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7</w:t>
      </w:r>
      <w:r w:rsidR="0050105B"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暑期交流</w:t>
      </w:r>
      <w:r w:rsidR="00E141F0"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项目</w:t>
      </w: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”</w:t>
      </w:r>
      <w:r w:rsidRPr="00F8176B">
        <w:rPr>
          <w:rFonts w:ascii="Times New Roman" w:eastAsia="黑体" w:hAnsi="Times New Roman" w:cs="Times New Roman"/>
          <w:color w:val="000000"/>
          <w:sz w:val="30"/>
          <w:szCs w:val="30"/>
        </w:rPr>
        <w:t>的通知</w:t>
      </w:r>
    </w:p>
    <w:p w:rsidR="00F2738D" w:rsidRPr="00F8176B" w:rsidRDefault="00F2738D">
      <w:pPr>
        <w:rPr>
          <w:rFonts w:ascii="Times New Roman" w:hAnsi="Times New Roman" w:cs="Times New Roman"/>
          <w:b/>
          <w:sz w:val="30"/>
          <w:szCs w:val="30"/>
        </w:rPr>
      </w:pPr>
    </w:p>
    <w:p w:rsidR="00F2738D" w:rsidRPr="00F8176B" w:rsidRDefault="00EE070E" w:rsidP="00F2738D">
      <w:pPr>
        <w:widowControl/>
        <w:autoSpaceDE w:val="0"/>
        <w:autoSpaceDN w:val="0"/>
        <w:adjustRightInd w:val="0"/>
        <w:spacing w:line="460" w:lineRule="exac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全体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同学：</w:t>
      </w:r>
    </w:p>
    <w:p w:rsidR="00F2738D" w:rsidRPr="00F8176B" w:rsidRDefault="00F2738D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</w:t>
      </w:r>
      <w:r w:rsidR="00D71DBA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0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年</w:t>
      </w:r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12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月，</w:t>
      </w:r>
      <w:r w:rsidR="00135AD4" w:rsidRPr="00F8176B">
        <w:rPr>
          <w:rFonts w:ascii="Times New Roman" w:eastAsia="宋体" w:hAnsi="DFKai-SB" w:cs="Times New Roman"/>
          <w:color w:val="000000"/>
          <w:sz w:val="26"/>
          <w:szCs w:val="26"/>
        </w:rPr>
        <w:t>我校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与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英国胡弗汉顿大学（</w:t>
      </w:r>
      <w:proofErr w:type="spellStart"/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Univerisity</w:t>
      </w:r>
      <w:proofErr w:type="spellEnd"/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 of </w:t>
      </w:r>
      <w:proofErr w:type="spellStart"/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Wolverhampton</w:t>
      </w:r>
      <w:proofErr w:type="spellEnd"/>
      <w:r w:rsidR="00F015EF"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签署了友好校际关系协议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。</w:t>
      </w:r>
      <w:r w:rsidR="00E141F0" w:rsidRPr="00F8176B">
        <w:rPr>
          <w:rFonts w:ascii="Times New Roman" w:eastAsia="宋体" w:hAnsi="DFKai-SB" w:cs="Times New Roman"/>
          <w:sz w:val="26"/>
          <w:szCs w:val="26"/>
        </w:rPr>
        <w:t>该校</w:t>
      </w:r>
      <w:r w:rsidRPr="00F8176B">
        <w:rPr>
          <w:rFonts w:ascii="Times New Roman" w:eastAsia="宋体" w:hAnsi="DFKai-SB" w:cs="Times New Roman"/>
          <w:sz w:val="26"/>
          <w:szCs w:val="26"/>
        </w:rPr>
        <w:t>创立于</w:t>
      </w:r>
      <w:r w:rsidRPr="00F8176B">
        <w:rPr>
          <w:rFonts w:ascii="Times New Roman" w:eastAsia="宋体" w:hAnsi="Times New Roman" w:cs="Times New Roman"/>
          <w:sz w:val="26"/>
          <w:szCs w:val="26"/>
        </w:rPr>
        <w:t>1</w:t>
      </w:r>
      <w:r w:rsidR="00E141F0" w:rsidRPr="00F8176B">
        <w:rPr>
          <w:rFonts w:ascii="Times New Roman" w:eastAsia="宋体" w:hAnsi="Times New Roman" w:cs="Times New Roman"/>
          <w:sz w:val="26"/>
          <w:szCs w:val="26"/>
        </w:rPr>
        <w:t>835</w:t>
      </w:r>
      <w:r w:rsidR="00F015EF" w:rsidRPr="00F8176B">
        <w:rPr>
          <w:rFonts w:ascii="Times New Roman" w:eastAsia="宋体" w:hAnsi="DFKai-SB" w:cs="Times New Roman"/>
          <w:sz w:val="26"/>
          <w:szCs w:val="26"/>
        </w:rPr>
        <w:t>年，</w:t>
      </w:r>
      <w:r w:rsidR="00E141F0" w:rsidRPr="00F8176B">
        <w:rPr>
          <w:rFonts w:ascii="Times New Roman" w:eastAsia="宋体" w:hAnsi="DFKai-SB" w:cs="Times New Roman"/>
          <w:sz w:val="26"/>
          <w:szCs w:val="26"/>
        </w:rPr>
        <w:t>坐落于英格兰中西部胡弗汉顿市。与伦敦相距两个小时的路程，距离英国的第二大城市</w:t>
      </w:r>
      <w:hyperlink r:id="rId7" w:tgtFrame="_blank" w:history="1">
        <w:r w:rsidR="00E141F0" w:rsidRPr="00F8176B">
          <w:rPr>
            <w:rFonts w:ascii="Times New Roman" w:eastAsia="宋体" w:hAnsi="DFKai-SB" w:cs="Times New Roman"/>
            <w:sz w:val="26"/>
            <w:szCs w:val="26"/>
          </w:rPr>
          <w:t>伯明翰</w:t>
        </w:r>
      </w:hyperlink>
      <w:r w:rsidR="00E141F0" w:rsidRPr="00F8176B">
        <w:rPr>
          <w:rFonts w:ascii="Times New Roman" w:eastAsia="宋体" w:hAnsi="DFKai-SB" w:cs="Times New Roman"/>
          <w:sz w:val="26"/>
          <w:szCs w:val="26"/>
        </w:rPr>
        <w:t>仅有</w:t>
      </w:r>
      <w:r w:rsidR="00E141F0" w:rsidRPr="00F8176B">
        <w:rPr>
          <w:rFonts w:ascii="Times New Roman" w:eastAsia="宋体" w:hAnsi="Times New Roman" w:cs="Times New Roman"/>
          <w:sz w:val="26"/>
          <w:szCs w:val="26"/>
        </w:rPr>
        <w:t>20</w:t>
      </w:r>
      <w:r w:rsidR="00E141F0" w:rsidRPr="00F8176B">
        <w:rPr>
          <w:rFonts w:ascii="Times New Roman" w:eastAsia="宋体" w:hAnsi="DFKai-SB" w:cs="Times New Roman"/>
          <w:sz w:val="26"/>
          <w:szCs w:val="26"/>
        </w:rPr>
        <w:t>分钟的路程。是中国与英国政府首批公布互认学历的英国院校之一。</w:t>
      </w:r>
    </w:p>
    <w:p w:rsidR="00F2738D" w:rsidRPr="00F8176B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我校</w:t>
      </w:r>
      <w:r w:rsidR="00EE070E" w:rsidRPr="00F8176B">
        <w:rPr>
          <w:rFonts w:ascii="Times New Roman" w:eastAsia="宋体" w:hAnsi="DFKai-SB" w:cs="Times New Roman"/>
          <w:color w:val="000000"/>
          <w:sz w:val="26"/>
          <w:szCs w:val="26"/>
        </w:rPr>
        <w:t>拟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于</w:t>
      </w:r>
      <w:r w:rsidR="00F2738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</w:t>
      </w:r>
      <w:r w:rsidR="00241FB1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7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年暑期组织学生参加</w:t>
      </w:r>
      <w:r w:rsidR="00F2738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“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英国胡弗汉顿大学</w:t>
      </w:r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2016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暑期短期项目</w:t>
      </w:r>
      <w:r w:rsidR="00F2738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”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，现将项目具体内容通知如下：</w:t>
      </w:r>
    </w:p>
    <w:p w:rsidR="00F2738D" w:rsidRPr="00F8176B" w:rsidRDefault="0075323D" w:rsidP="0075323D">
      <w:pPr>
        <w:widowControl/>
        <w:autoSpaceDE w:val="0"/>
        <w:autoSpaceDN w:val="0"/>
        <w:adjustRightInd w:val="0"/>
        <w:spacing w:line="460" w:lineRule="exact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 xml:space="preserve">    </w:t>
      </w:r>
      <w:r w:rsidR="00F2738D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一、项目时间</w:t>
      </w:r>
    </w:p>
    <w:p w:rsidR="00F2738D" w:rsidRPr="00F8176B" w:rsidRDefault="0075323D" w:rsidP="0075323D">
      <w:pPr>
        <w:spacing w:line="400" w:lineRule="exact"/>
        <w:rPr>
          <w:rFonts w:ascii="Times New Roman" w:eastAsia="楷体" w:hAnsi="Times New Roman" w:cs="Times New Roman"/>
          <w:sz w:val="24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    </w:t>
      </w:r>
      <w:r w:rsidR="00F20C77" w:rsidRPr="00F8176B">
        <w:rPr>
          <w:rFonts w:ascii="Times New Roman" w:eastAsia="宋体" w:hAnsi="DFKai-SB" w:cs="Times New Roman"/>
          <w:color w:val="000000"/>
          <w:sz w:val="26"/>
          <w:szCs w:val="26"/>
        </w:rPr>
        <w:t>课程长度：时长可选择，时间段为</w:t>
      </w:r>
      <w:r w:rsidR="00F2738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</w:t>
      </w:r>
      <w:r w:rsidR="00241FB1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7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年</w:t>
      </w:r>
      <w:r w:rsidR="00F2738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7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月</w:t>
      </w:r>
      <w:r w:rsidR="00AC199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17</w:t>
      </w:r>
      <w:r w:rsidR="00F2738D" w:rsidRPr="00F8176B">
        <w:rPr>
          <w:rFonts w:ascii="Times New Roman" w:eastAsia="宋体" w:hAnsi="DFKai-SB" w:cs="Times New Roman"/>
          <w:color w:val="000000"/>
          <w:sz w:val="26"/>
          <w:szCs w:val="26"/>
        </w:rPr>
        <w:t>日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（星期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一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  <w:r w:rsidR="00072D44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-8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月</w:t>
      </w:r>
      <w:r w:rsidR="00E141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</w:t>
      </w:r>
      <w:r w:rsidR="00241FB1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9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日（星期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五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  <w:r w:rsidR="00E141F0" w:rsidRPr="00F8176B">
        <w:rPr>
          <w:rFonts w:ascii="Times New Roman" w:eastAsia="宋体" w:hAnsi="DFKai-SB" w:cs="Times New Roman"/>
          <w:color w:val="000000"/>
          <w:sz w:val="26"/>
          <w:szCs w:val="26"/>
        </w:rPr>
        <w:t>，学生可选择</w:t>
      </w:r>
      <w:r w:rsidR="00F20C77" w:rsidRPr="00F8176B">
        <w:rPr>
          <w:rFonts w:ascii="Times New Roman" w:eastAsia="宋体" w:hAnsi="DFKai-SB" w:cs="Times New Roman"/>
          <w:color w:val="000000"/>
          <w:sz w:val="26"/>
          <w:szCs w:val="26"/>
        </w:rPr>
        <w:t>学生可选择参加两周，三周或者四周活动。</w:t>
      </w:r>
    </w:p>
    <w:p w:rsidR="00F2738D" w:rsidRPr="00F8176B" w:rsidRDefault="0075323D" w:rsidP="0075323D">
      <w:pPr>
        <w:widowControl/>
        <w:autoSpaceDE w:val="0"/>
        <w:autoSpaceDN w:val="0"/>
        <w:adjustRightInd w:val="0"/>
        <w:spacing w:line="460" w:lineRule="exact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 xml:space="preserve">    </w:t>
      </w:r>
      <w:r w:rsidR="0032164F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二、项目</w:t>
      </w:r>
      <w:r w:rsidR="00072D44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内容</w:t>
      </w:r>
    </w:p>
    <w:p w:rsidR="00F20C77" w:rsidRPr="00F8176B" w:rsidRDefault="0075323D" w:rsidP="0075323D">
      <w:pPr>
        <w:spacing w:line="400" w:lineRule="exac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    </w:t>
      </w:r>
      <w:r w:rsidR="00F20C77" w:rsidRPr="00F8176B">
        <w:rPr>
          <w:rFonts w:ascii="Times New Roman" w:eastAsia="宋体" w:hAnsi="DFKai-SB" w:cs="Times New Roman"/>
          <w:color w:val="000000"/>
          <w:sz w:val="26"/>
          <w:szCs w:val="26"/>
        </w:rPr>
        <w:t>每周十二个小时的英语学习（包括听说读写）同时学生根据自己的专业选择每周五个小时的兴趣课程学习，兴趣方向包括</w:t>
      </w:r>
      <w:r w:rsidR="0050105B" w:rsidRPr="00F8176B">
        <w:rPr>
          <w:rFonts w:ascii="Times New Roman" w:eastAsia="宋体" w:hAnsi="DFKai-SB" w:cs="Times New Roman"/>
          <w:color w:val="000000"/>
          <w:sz w:val="26"/>
          <w:szCs w:val="26"/>
        </w:rPr>
        <w:t>（见附件</w:t>
      </w:r>
      <w:r w:rsidR="0050105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</w:t>
      </w:r>
      <w:r w:rsidR="0050105B"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  <w:r w:rsidR="00F20C77" w:rsidRPr="00F8176B">
        <w:rPr>
          <w:rFonts w:ascii="Times New Roman" w:eastAsia="宋体" w:hAnsi="DFKai-SB" w:cs="Times New Roman"/>
          <w:color w:val="000000"/>
          <w:sz w:val="26"/>
          <w:szCs w:val="26"/>
        </w:rPr>
        <w:t>：</w:t>
      </w:r>
    </w:p>
    <w:p w:rsidR="00F20C77" w:rsidRPr="00F8176B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Art and Design</w:t>
      </w:r>
      <w:r w:rsidR="00241FB1" w:rsidRPr="00F8176B">
        <w:rPr>
          <w:rFonts w:ascii="Times New Roman" w:eastAsia="宋体" w:hAnsi="DFKai-SB" w:cs="Times New Roman"/>
          <w:color w:val="000000"/>
          <w:sz w:val="26"/>
          <w:szCs w:val="26"/>
        </w:rPr>
        <w:t>（艺术与设计）</w:t>
      </w:r>
    </w:p>
    <w:p w:rsidR="00F20C77" w:rsidRPr="00F8176B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Animation</w:t>
      </w:r>
      <w:r w:rsidR="00241FB1" w:rsidRPr="00F8176B">
        <w:rPr>
          <w:rFonts w:ascii="Times New Roman" w:eastAsia="宋体" w:hAnsi="DFKai-SB" w:cs="Times New Roman"/>
          <w:color w:val="000000"/>
          <w:sz w:val="26"/>
          <w:szCs w:val="26"/>
        </w:rPr>
        <w:t>（动漫）</w:t>
      </w:r>
    </w:p>
    <w:p w:rsidR="00F20C77" w:rsidRPr="00F8176B" w:rsidRDefault="00F20C77" w:rsidP="00F20C7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Broadcasting and the media</w:t>
      </w:r>
      <w:r w:rsidR="00241FB1" w:rsidRPr="00F8176B">
        <w:rPr>
          <w:rFonts w:ascii="Times New Roman" w:eastAsia="宋体" w:hAnsi="DFKai-SB" w:cs="Times New Roman"/>
          <w:color w:val="000000"/>
          <w:sz w:val="26"/>
          <w:szCs w:val="26"/>
        </w:rPr>
        <w:t>（广播与媒体）</w:t>
      </w:r>
    </w:p>
    <w:p w:rsidR="00072D44" w:rsidRPr="00F8176B" w:rsidRDefault="0067198E" w:rsidP="00072D44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三、项目</w:t>
      </w:r>
      <w:r w:rsidR="00072D44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费用</w:t>
      </w:r>
    </w:p>
    <w:p w:rsidR="0075323D" w:rsidRPr="00F8176B" w:rsidRDefault="0075323D" w:rsidP="0075323D">
      <w:pPr>
        <w:spacing w:line="400" w:lineRule="exac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  </w:t>
      </w:r>
      <w:r w:rsidR="00072D44" w:rsidRPr="00F8176B">
        <w:rPr>
          <w:rFonts w:ascii="Times New Roman" w:eastAsia="宋体" w:hAnsi="DFKai-SB" w:cs="Times New Roman"/>
          <w:color w:val="000000"/>
          <w:sz w:val="26"/>
          <w:szCs w:val="26"/>
        </w:rPr>
        <w:t>（一）项目费：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两周</w:t>
      </w:r>
      <w:r w:rsidR="002F7A3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1250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英镑（约人民币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11000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元），</w:t>
      </w:r>
      <w:r w:rsidR="002F7A3F" w:rsidRPr="00F8176B">
        <w:rPr>
          <w:rFonts w:ascii="Times New Roman" w:eastAsia="宋体" w:hAnsi="DFKai-SB" w:cs="Times New Roman"/>
          <w:color w:val="000000"/>
          <w:sz w:val="26"/>
          <w:szCs w:val="26"/>
        </w:rPr>
        <w:t>三周</w:t>
      </w:r>
      <w:r w:rsidR="002F7A3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1850</w:t>
      </w:r>
      <w:r w:rsidR="002F7A3F" w:rsidRPr="00F8176B">
        <w:rPr>
          <w:rFonts w:ascii="Times New Roman" w:eastAsia="宋体" w:hAnsi="DFKai-SB" w:cs="Times New Roman"/>
          <w:color w:val="000000"/>
          <w:sz w:val="26"/>
          <w:szCs w:val="26"/>
        </w:rPr>
        <w:t>英镑收费（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</w:t>
      </w:r>
      <w:r w:rsidR="002F7A3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6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000</w:t>
      </w:r>
      <w:r w:rsidR="002F7A3F" w:rsidRPr="00F8176B">
        <w:rPr>
          <w:rFonts w:ascii="Times New Roman" w:eastAsia="宋体" w:hAnsi="DFKai-SB" w:cs="Times New Roman"/>
          <w:color w:val="000000"/>
          <w:sz w:val="26"/>
          <w:szCs w:val="26"/>
        </w:rPr>
        <w:t>元），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选择四周的费用是</w:t>
      </w:r>
      <w:r w:rsidR="002F7A3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2250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英镑（约人民币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</w:t>
      </w:r>
      <w:r w:rsidR="002F7A3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95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00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元）。</w:t>
      </w:r>
    </w:p>
    <w:p w:rsidR="0075323D" w:rsidRPr="00F8176B" w:rsidRDefault="0075323D" w:rsidP="0075323D">
      <w:pPr>
        <w:spacing w:line="400" w:lineRule="exac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    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课程费用涵括以下内容：</w:t>
      </w:r>
    </w:p>
    <w:p w:rsidR="0075323D" w:rsidRPr="00F8176B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每周学习的课程费用；</w:t>
      </w:r>
    </w:p>
    <w:p w:rsidR="0075323D" w:rsidRPr="00F8176B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大学提供的伯明翰机场接送机服务；</w:t>
      </w:r>
    </w:p>
    <w:p w:rsidR="0075323D" w:rsidRPr="00F8176B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住宿费用：为学生提供带独立卫生间的单间，并提供床上用品；</w:t>
      </w:r>
    </w:p>
    <w:p w:rsidR="0075323D" w:rsidRPr="00F8176B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每周一次的短途旅行，包括牛津、剑桥、利物浦、伯明翰等旅行可选；</w:t>
      </w:r>
    </w:p>
    <w:p w:rsidR="0075323D" w:rsidRPr="00F8176B" w:rsidRDefault="0075323D" w:rsidP="0075323D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每周举行社交活动，如电影之夜、烧烤之夜、游戏之夜、运动之夜等等。</w:t>
      </w:r>
    </w:p>
    <w:p w:rsidR="00F2738D" w:rsidRPr="00F8176B" w:rsidRDefault="00072D4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（二）</w:t>
      </w:r>
      <w:r w:rsidR="0075323D" w:rsidRPr="00F8176B">
        <w:rPr>
          <w:rFonts w:ascii="Times New Roman" w:eastAsia="宋体" w:hAnsi="DFKai-SB" w:cs="Times New Roman"/>
          <w:color w:val="000000"/>
          <w:sz w:val="26"/>
          <w:szCs w:val="26"/>
        </w:rPr>
        <w:t>国际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旅费、在</w:t>
      </w:r>
      <w:r w:rsidR="0075323D" w:rsidRPr="00F8176B">
        <w:rPr>
          <w:rFonts w:ascii="Times New Roman" w:eastAsia="宋体" w:hAnsi="DFKai-SB" w:cs="Times New Roman"/>
          <w:color w:val="000000"/>
          <w:sz w:val="26"/>
          <w:szCs w:val="26"/>
        </w:rPr>
        <w:t>英期间的餐费、交通费、伙食费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等其他费用由学生自理。</w:t>
      </w:r>
    </w:p>
    <w:p w:rsidR="00072D44" w:rsidRPr="00F8176B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四、报名条件</w:t>
      </w:r>
    </w:p>
    <w:p w:rsidR="00072D44" w:rsidRPr="00F8176B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我校</w:t>
      </w:r>
      <w:r w:rsidR="00461D46" w:rsidRPr="00F8176B">
        <w:rPr>
          <w:rFonts w:ascii="Times New Roman" w:eastAsia="宋体" w:hAnsi="DFKai-SB" w:cs="Times New Roman"/>
          <w:color w:val="000000"/>
          <w:sz w:val="26"/>
          <w:szCs w:val="26"/>
        </w:rPr>
        <w:t>在籍全日制</w:t>
      </w:r>
      <w:r w:rsidR="00DF4BC1" w:rsidRPr="00F8176B">
        <w:rPr>
          <w:rFonts w:ascii="Times New Roman" w:hAnsi="DFKai-SB" w:cs="Times New Roman"/>
          <w:color w:val="000000"/>
          <w:sz w:val="26"/>
          <w:szCs w:val="26"/>
        </w:rPr>
        <w:t>本科生、研究生（毕业年级学生除外）；身体健康、无违纪行为；具备较好的英语水平。</w:t>
      </w:r>
    </w:p>
    <w:p w:rsidR="00BD2975" w:rsidRPr="00F8176B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lastRenderedPageBreak/>
        <w:t>五、报名截止日期</w:t>
      </w:r>
    </w:p>
    <w:p w:rsidR="00BD2975" w:rsidRPr="00F8176B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7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年</w:t>
      </w:r>
      <w:r w:rsidR="00D33DDA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4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月</w:t>
      </w:r>
      <w:r w:rsidR="0067198E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</w:t>
      </w:r>
      <w:r w:rsidR="00F8176B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5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日（星期</w:t>
      </w:r>
      <w:r w:rsidR="00F8176B" w:rsidRPr="00F8176B">
        <w:rPr>
          <w:rFonts w:ascii="Times New Roman" w:eastAsia="宋体" w:hAnsi="DFKai-SB" w:cs="Times New Roman"/>
          <w:color w:val="000000"/>
          <w:sz w:val="26"/>
          <w:szCs w:val="26"/>
        </w:rPr>
        <w:t>二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</w:p>
    <w:p w:rsidR="00BD2975" w:rsidRPr="00F8176B" w:rsidRDefault="00BD297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六、</w:t>
      </w:r>
      <w:r w:rsidR="004C39AC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报名办法</w:t>
      </w:r>
    </w:p>
    <w:p w:rsidR="00072D44" w:rsidRPr="00F8176B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1.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下载并填写《吉林艺术学院学生短期赴境外研修申请表》（见附件</w:t>
      </w:r>
      <w:r w:rsidR="00934EB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</w:p>
    <w:p w:rsidR="00934EBF" w:rsidRPr="00F8176B" w:rsidRDefault="004C39AC" w:rsidP="00934EBF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2.</w:t>
      </w:r>
      <w:r w:rsidR="009069C1" w:rsidRPr="00F8176B">
        <w:rPr>
          <w:rFonts w:ascii="Times New Roman" w:eastAsia="宋体" w:hAnsi="DFKai-SB" w:cs="Times New Roman"/>
          <w:color w:val="000000"/>
          <w:sz w:val="26"/>
          <w:szCs w:val="26"/>
        </w:rPr>
        <w:t>下载并填写《</w:t>
      </w:r>
      <w:r w:rsidR="0075323D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International Application Form</w:t>
      </w:r>
      <w:r w:rsidR="009069C1" w:rsidRPr="00F8176B">
        <w:rPr>
          <w:rFonts w:ascii="Times New Roman" w:eastAsia="宋体" w:hAnsi="DFKai-SB" w:cs="Times New Roman"/>
          <w:color w:val="000000"/>
          <w:sz w:val="26"/>
          <w:szCs w:val="26"/>
        </w:rPr>
        <w:t>》</w:t>
      </w:r>
      <w:r w:rsidR="00934EBF" w:rsidRPr="00F8176B">
        <w:rPr>
          <w:rFonts w:ascii="Times New Roman" w:eastAsia="宋体" w:hAnsi="DFKai-SB" w:cs="Times New Roman"/>
          <w:color w:val="000000"/>
          <w:sz w:val="26"/>
          <w:szCs w:val="26"/>
        </w:rPr>
        <w:t>（见附件</w:t>
      </w:r>
      <w:r w:rsidR="00934EBF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3</w:t>
      </w:r>
      <w:r w:rsidR="00934EBF"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</w:p>
    <w:p w:rsidR="00934EBF" w:rsidRPr="00F8176B" w:rsidRDefault="00934EBF" w:rsidP="00934EBF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3.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下载并填写《家长同意函》（见附件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4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）</w:t>
      </w:r>
    </w:p>
    <w:p w:rsidR="00DF4BC1" w:rsidRPr="00F8176B" w:rsidRDefault="004C39AC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持以上材料由申请人本人到</w:t>
      </w:r>
      <w:r w:rsidR="005D296F" w:rsidRPr="00F8176B">
        <w:rPr>
          <w:rFonts w:ascii="Times New Roman" w:eastAsia="宋体" w:hAnsi="DFKai-SB" w:cs="Times New Roman"/>
          <w:color w:val="000000"/>
          <w:sz w:val="26"/>
          <w:szCs w:val="26"/>
        </w:rPr>
        <w:t>国际合作与交流处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（表演校区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A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座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208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室）报名。</w:t>
      </w:r>
    </w:p>
    <w:p w:rsidR="00DF4BC1" w:rsidRPr="00F8176B" w:rsidRDefault="00135AD4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七</w:t>
      </w:r>
      <w:r w:rsidR="00DF4BC1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、注意事项</w:t>
      </w:r>
    </w:p>
    <w:p w:rsidR="00DF4BC1" w:rsidRPr="00F8176B" w:rsidRDefault="00DF4BC1" w:rsidP="00DF4BC1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报名即日起，请</w:t>
      </w:r>
      <w:r w:rsidR="002E0673">
        <w:rPr>
          <w:rFonts w:ascii="Times New Roman" w:eastAsia="宋体" w:hAnsi="DFKai-SB" w:cs="Times New Roman" w:hint="eastAsia"/>
          <w:color w:val="000000"/>
          <w:sz w:val="26"/>
          <w:szCs w:val="26"/>
        </w:rPr>
        <w:t>尽快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办理护照，如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5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月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15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日前护照未能办理下来，将不能参加暑期项目。</w:t>
      </w:r>
    </w:p>
    <w:p w:rsidR="00DF4BC1" w:rsidRPr="00F8176B" w:rsidRDefault="00135AD4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黑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八</w:t>
      </w:r>
      <w:r w:rsidR="00DF4BC1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、</w:t>
      </w:r>
      <w:r w:rsidR="004C39AC" w:rsidRPr="00F8176B">
        <w:rPr>
          <w:rFonts w:ascii="Times New Roman" w:eastAsia="黑体" w:hAnsi="Times New Roman" w:cs="Times New Roman"/>
          <w:color w:val="000000"/>
          <w:sz w:val="26"/>
          <w:szCs w:val="26"/>
        </w:rPr>
        <w:t>咨询</w:t>
      </w:r>
    </w:p>
    <w:p w:rsidR="004C39AC" w:rsidRPr="00F8176B" w:rsidRDefault="004C39AC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李老师，吉老师</w:t>
      </w:r>
      <w:r w:rsidR="00DF4BC1" w:rsidRPr="00F8176B">
        <w:rPr>
          <w:rFonts w:ascii="Times New Roman" w:eastAsia="宋体" w:hAnsi="DFKai-SB" w:cs="Times New Roman"/>
          <w:color w:val="000000"/>
          <w:sz w:val="26"/>
          <w:szCs w:val="26"/>
        </w:rPr>
        <w:t>；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电话：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85633961</w:t>
      </w:r>
    </w:p>
    <w:p w:rsidR="00D33DDA" w:rsidRPr="00F8176B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</w:p>
    <w:p w:rsidR="006B3A25" w:rsidRPr="00F8176B" w:rsidRDefault="006B3A2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附件：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1</w:t>
      </w:r>
      <w:r w:rsidR="00043F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. </w:t>
      </w:r>
      <w:r w:rsidR="00043FF0" w:rsidRPr="00F8176B">
        <w:rPr>
          <w:rFonts w:ascii="Times New Roman" w:eastAsia="宋体" w:hAnsi="DFKai-SB" w:cs="Times New Roman"/>
          <w:color w:val="000000"/>
          <w:sz w:val="26"/>
          <w:szCs w:val="26"/>
        </w:rPr>
        <w:t>英国胡弗汉顿大学暑期交流项目时间安排计划</w:t>
      </w:r>
    </w:p>
    <w:p w:rsidR="006B3A25" w:rsidRPr="00F8176B" w:rsidRDefault="006B3A25" w:rsidP="006B3A25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ab/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ab/>
        <w:t xml:space="preserve"> 2</w:t>
      </w:r>
      <w:r w:rsidR="00043F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. </w:t>
      </w:r>
      <w:r w:rsidR="00934EBF" w:rsidRPr="00F8176B">
        <w:rPr>
          <w:rFonts w:ascii="Times New Roman" w:eastAsia="宋体" w:hAnsi="DFKai-SB" w:cs="Times New Roman"/>
          <w:color w:val="000000"/>
          <w:sz w:val="26"/>
          <w:szCs w:val="26"/>
        </w:rPr>
        <w:t>吉林艺术学院学生短期出国交流项目申请表</w:t>
      </w:r>
    </w:p>
    <w:p w:rsidR="006B3A25" w:rsidRPr="00F8176B" w:rsidRDefault="006B3A25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ab/>
        <w:t xml:space="preserve">  </w:t>
      </w: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ab/>
        <w:t xml:space="preserve"> 3</w:t>
      </w:r>
      <w:r w:rsidR="00043F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. International Application Form</w:t>
      </w:r>
    </w:p>
    <w:p w:rsidR="006B3A25" w:rsidRPr="00F8176B" w:rsidRDefault="006B3A25" w:rsidP="00043FF0">
      <w:pPr>
        <w:widowControl/>
        <w:autoSpaceDE w:val="0"/>
        <w:autoSpaceDN w:val="0"/>
        <w:adjustRightInd w:val="0"/>
        <w:spacing w:line="460" w:lineRule="exact"/>
        <w:ind w:firstLineChars="515" w:firstLine="1339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4</w:t>
      </w:r>
      <w:r w:rsidR="00043FF0"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 xml:space="preserve">. 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家长同意函</w:t>
      </w:r>
    </w:p>
    <w:p w:rsidR="00D33DDA" w:rsidRPr="00F8176B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</w:p>
    <w:p w:rsidR="00D33DDA" w:rsidRPr="00F8176B" w:rsidRDefault="00D33DDA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</w:p>
    <w:p w:rsidR="002E0E02" w:rsidRPr="00F8176B" w:rsidRDefault="002E0E02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</w:p>
    <w:p w:rsidR="00D63453" w:rsidRPr="00F8176B" w:rsidRDefault="00D63453" w:rsidP="00F2738D">
      <w:pPr>
        <w:widowControl/>
        <w:autoSpaceDE w:val="0"/>
        <w:autoSpaceDN w:val="0"/>
        <w:adjustRightInd w:val="0"/>
        <w:spacing w:line="460" w:lineRule="exact"/>
        <w:ind w:firstLine="560"/>
        <w:rPr>
          <w:rFonts w:ascii="Times New Roman" w:eastAsia="宋体" w:hAnsi="Times New Roman" w:cs="Times New Roman"/>
          <w:color w:val="000000"/>
          <w:sz w:val="26"/>
          <w:szCs w:val="26"/>
        </w:rPr>
      </w:pPr>
    </w:p>
    <w:p w:rsidR="00D33DDA" w:rsidRPr="00F8176B" w:rsidRDefault="00043FF0" w:rsidP="00043FF0">
      <w:pPr>
        <w:widowControl/>
        <w:autoSpaceDE w:val="0"/>
        <w:autoSpaceDN w:val="0"/>
        <w:adjustRightInd w:val="0"/>
        <w:spacing w:line="460" w:lineRule="exact"/>
        <w:ind w:right="130" w:firstLine="560"/>
        <w:jc w:val="righ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国际合作与交流处</w:t>
      </w:r>
    </w:p>
    <w:p w:rsidR="00D63453" w:rsidRPr="00F8176B" w:rsidRDefault="00D33DDA" w:rsidP="002E08E5">
      <w:pPr>
        <w:widowControl/>
        <w:autoSpaceDE w:val="0"/>
        <w:autoSpaceDN w:val="0"/>
        <w:adjustRightInd w:val="0"/>
        <w:spacing w:line="460" w:lineRule="exact"/>
        <w:ind w:right="260" w:firstLine="560"/>
        <w:jc w:val="right"/>
        <w:rPr>
          <w:rFonts w:ascii="Times New Roman" w:eastAsia="宋体" w:hAnsi="Times New Roman" w:cs="Times New Roman"/>
          <w:color w:val="000000"/>
          <w:sz w:val="26"/>
          <w:szCs w:val="26"/>
        </w:rPr>
      </w:pPr>
      <w:r w:rsidRPr="00F8176B">
        <w:rPr>
          <w:rFonts w:ascii="Times New Roman" w:eastAsia="宋体" w:hAnsi="Times New Roman" w:cs="Times New Roman"/>
          <w:color w:val="000000"/>
          <w:sz w:val="26"/>
          <w:szCs w:val="26"/>
        </w:rPr>
        <w:t>201</w:t>
      </w:r>
      <w:r w:rsidR="00F8176B">
        <w:rPr>
          <w:rFonts w:ascii="Times New Roman" w:eastAsia="宋体" w:hAnsi="Times New Roman" w:cs="Times New Roman" w:hint="eastAsia"/>
          <w:color w:val="000000"/>
          <w:sz w:val="26"/>
          <w:szCs w:val="26"/>
        </w:rPr>
        <w:t>7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年</w:t>
      </w:r>
      <w:r w:rsidR="00F8176B">
        <w:rPr>
          <w:rFonts w:ascii="Times New Roman" w:eastAsia="宋体" w:hAnsi="Times New Roman" w:cs="Times New Roman" w:hint="eastAsia"/>
          <w:color w:val="000000"/>
          <w:sz w:val="26"/>
          <w:szCs w:val="26"/>
        </w:rPr>
        <w:t>4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月</w:t>
      </w:r>
      <w:r w:rsidR="00F8176B">
        <w:rPr>
          <w:rFonts w:ascii="Times New Roman" w:eastAsia="宋体" w:hAnsi="Times New Roman" w:cs="Times New Roman" w:hint="eastAsia"/>
          <w:color w:val="000000"/>
          <w:sz w:val="26"/>
          <w:szCs w:val="26"/>
        </w:rPr>
        <w:t>14</w:t>
      </w:r>
      <w:r w:rsidRPr="00F8176B">
        <w:rPr>
          <w:rFonts w:ascii="Times New Roman" w:eastAsia="宋体" w:hAnsi="DFKai-SB" w:cs="Times New Roman"/>
          <w:color w:val="000000"/>
          <w:sz w:val="26"/>
          <w:szCs w:val="26"/>
        </w:rPr>
        <w:t>日</w:t>
      </w:r>
    </w:p>
    <w:sectPr w:rsidR="00D63453" w:rsidRPr="00F8176B" w:rsidSect="00DD4BE0">
      <w:pgSz w:w="11906" w:h="16838"/>
      <w:pgMar w:top="1361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136" w:rsidRDefault="00577136" w:rsidP="009E355B">
      <w:r>
        <w:separator/>
      </w:r>
    </w:p>
  </w:endnote>
  <w:endnote w:type="continuationSeparator" w:id="0">
    <w:p w:rsidR="00577136" w:rsidRDefault="00577136" w:rsidP="009E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136" w:rsidRDefault="00577136" w:rsidP="009E355B">
      <w:r>
        <w:separator/>
      </w:r>
    </w:p>
  </w:footnote>
  <w:footnote w:type="continuationSeparator" w:id="0">
    <w:p w:rsidR="00577136" w:rsidRDefault="00577136" w:rsidP="009E3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E415E"/>
    <w:multiLevelType w:val="hybridMultilevel"/>
    <w:tmpl w:val="DF2299E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4E4E46ED"/>
    <w:multiLevelType w:val="hybridMultilevel"/>
    <w:tmpl w:val="53CE7B34"/>
    <w:lvl w:ilvl="0" w:tplc="63A879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E5E336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38D"/>
    <w:rsid w:val="00043FF0"/>
    <w:rsid w:val="00072D44"/>
    <w:rsid w:val="00135AD4"/>
    <w:rsid w:val="001757A8"/>
    <w:rsid w:val="00227E1F"/>
    <w:rsid w:val="00231DF9"/>
    <w:rsid w:val="00241FB1"/>
    <w:rsid w:val="002E0673"/>
    <w:rsid w:val="002E08E5"/>
    <w:rsid w:val="002E0E02"/>
    <w:rsid w:val="002E3BBB"/>
    <w:rsid w:val="002F7A3F"/>
    <w:rsid w:val="0032164F"/>
    <w:rsid w:val="00364896"/>
    <w:rsid w:val="00373A31"/>
    <w:rsid w:val="00404280"/>
    <w:rsid w:val="004143E3"/>
    <w:rsid w:val="00461D46"/>
    <w:rsid w:val="004C39AC"/>
    <w:rsid w:val="0050105B"/>
    <w:rsid w:val="00542A87"/>
    <w:rsid w:val="00577136"/>
    <w:rsid w:val="005A2069"/>
    <w:rsid w:val="005D296F"/>
    <w:rsid w:val="006316E5"/>
    <w:rsid w:val="006469EF"/>
    <w:rsid w:val="0067198E"/>
    <w:rsid w:val="006B3A25"/>
    <w:rsid w:val="007336FB"/>
    <w:rsid w:val="0075323D"/>
    <w:rsid w:val="007540DC"/>
    <w:rsid w:val="0078436D"/>
    <w:rsid w:val="00850021"/>
    <w:rsid w:val="00851061"/>
    <w:rsid w:val="009069C1"/>
    <w:rsid w:val="00934EBF"/>
    <w:rsid w:val="00947457"/>
    <w:rsid w:val="009B6825"/>
    <w:rsid w:val="009B7628"/>
    <w:rsid w:val="009E355B"/>
    <w:rsid w:val="009F0961"/>
    <w:rsid w:val="00A275B5"/>
    <w:rsid w:val="00A51B29"/>
    <w:rsid w:val="00AC199F"/>
    <w:rsid w:val="00B21102"/>
    <w:rsid w:val="00BD2975"/>
    <w:rsid w:val="00BE43A2"/>
    <w:rsid w:val="00C40E51"/>
    <w:rsid w:val="00D02034"/>
    <w:rsid w:val="00D14A4C"/>
    <w:rsid w:val="00D33DDA"/>
    <w:rsid w:val="00D54851"/>
    <w:rsid w:val="00D63453"/>
    <w:rsid w:val="00D63F32"/>
    <w:rsid w:val="00D71DBA"/>
    <w:rsid w:val="00DD4BE0"/>
    <w:rsid w:val="00DF4BC1"/>
    <w:rsid w:val="00E141F0"/>
    <w:rsid w:val="00E95FD1"/>
    <w:rsid w:val="00EB7198"/>
    <w:rsid w:val="00EE070E"/>
    <w:rsid w:val="00F015EF"/>
    <w:rsid w:val="00F04FFC"/>
    <w:rsid w:val="00F20C77"/>
    <w:rsid w:val="00F2738D"/>
    <w:rsid w:val="00F27524"/>
    <w:rsid w:val="00F542FE"/>
    <w:rsid w:val="00F640B3"/>
    <w:rsid w:val="00F8176B"/>
    <w:rsid w:val="00F8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55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33DD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33DDA"/>
  </w:style>
  <w:style w:type="character" w:styleId="a6">
    <w:name w:val="Hyperlink"/>
    <w:basedOn w:val="a0"/>
    <w:uiPriority w:val="99"/>
    <w:semiHidden/>
    <w:unhideWhenUsed/>
    <w:rsid w:val="00E141F0"/>
    <w:rPr>
      <w:strike w:val="0"/>
      <w:dstrike w:val="0"/>
      <w:color w:val="338DE6"/>
      <w:u w:val="none"/>
      <w:effect w:val="none"/>
    </w:rPr>
  </w:style>
  <w:style w:type="paragraph" w:styleId="a7">
    <w:name w:val="List Paragraph"/>
    <w:basedOn w:val="a"/>
    <w:uiPriority w:val="34"/>
    <w:qFormat/>
    <w:rsid w:val="00F20C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subview/6677/982563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182</Words>
  <Characters>1042</Characters>
  <Application>Microsoft Office Word</Application>
  <DocSecurity>0</DocSecurity>
  <Lines>8</Lines>
  <Paragraphs>2</Paragraphs>
  <ScaleCrop>false</ScaleCrop>
  <Company>lenovo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21</cp:revision>
  <cp:lastPrinted>2016-04-28T07:11:00Z</cp:lastPrinted>
  <dcterms:created xsi:type="dcterms:W3CDTF">2016-03-25T06:39:00Z</dcterms:created>
  <dcterms:modified xsi:type="dcterms:W3CDTF">2017-04-14T01:32:00Z</dcterms:modified>
</cp:coreProperties>
</file>